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766" w:rsidRPr="00626766" w:rsidRDefault="00626766" w:rsidP="006267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676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-118972</wp:posOffset>
            </wp:positionH>
            <wp:positionV relativeFrom="paragraph">
              <wp:posOffset>-172528</wp:posOffset>
            </wp:positionV>
            <wp:extent cx="688316" cy="776377"/>
            <wp:effectExtent l="1905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4828" r="33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16" cy="776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6766">
        <w:rPr>
          <w:rFonts w:ascii="Times New Roman" w:hAnsi="Times New Roman" w:cs="Times New Roman"/>
          <w:sz w:val="24"/>
          <w:szCs w:val="24"/>
        </w:rPr>
        <w:t>Bansilal Ramnath Agarwal Charitable Trust’s</w:t>
      </w:r>
    </w:p>
    <w:p w:rsidR="00626766" w:rsidRPr="00626766" w:rsidRDefault="00626766" w:rsidP="006267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6766">
        <w:rPr>
          <w:rFonts w:ascii="Times New Roman" w:hAnsi="Times New Roman" w:cs="Times New Roman"/>
          <w:sz w:val="24"/>
          <w:szCs w:val="24"/>
        </w:rPr>
        <w:t>Vishwakarma Institute of Technology, Pune-37</w:t>
      </w:r>
    </w:p>
    <w:p w:rsidR="00626766" w:rsidRPr="00626766" w:rsidRDefault="00626766" w:rsidP="006267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6766">
        <w:rPr>
          <w:rFonts w:ascii="Times New Roman" w:hAnsi="Times New Roman" w:cs="Times New Roman"/>
          <w:sz w:val="24"/>
          <w:szCs w:val="24"/>
        </w:rPr>
        <w:t>(An Autonomous Institute Affiliated to Savitribai Phule Pune University)</w:t>
      </w:r>
    </w:p>
    <w:p w:rsidR="00626766" w:rsidRPr="00626766" w:rsidRDefault="00626766" w:rsidP="0062676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6766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</w:t>
      </w:r>
    </w:p>
    <w:p w:rsidR="00000000" w:rsidRDefault="009F058F" w:rsidP="003C49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IMPORTANT NOTE REGARDING ADMISSIONS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OF </w:t>
      </w:r>
      <w:r w:rsidR="003C494A" w:rsidRPr="00626766">
        <w:rPr>
          <w:rFonts w:ascii="Times New Roman" w:hAnsi="Times New Roman" w:cs="Times New Roman"/>
          <w:b/>
          <w:sz w:val="24"/>
          <w:szCs w:val="24"/>
          <w:u w:val="single"/>
        </w:rPr>
        <w:t xml:space="preserve"> U</w:t>
      </w:r>
      <w:r w:rsidR="00CC470E">
        <w:rPr>
          <w:rFonts w:ascii="Times New Roman" w:hAnsi="Times New Roman" w:cs="Times New Roman"/>
          <w:b/>
          <w:sz w:val="24"/>
          <w:szCs w:val="24"/>
          <w:u w:val="single"/>
        </w:rPr>
        <w:t>NDER</w:t>
      </w:r>
      <w:proofErr w:type="gramEnd"/>
      <w:r w:rsidR="00CC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C494A" w:rsidRPr="00626766">
        <w:rPr>
          <w:rFonts w:ascii="Times New Roman" w:hAnsi="Times New Roman" w:cs="Times New Roman"/>
          <w:b/>
          <w:sz w:val="24"/>
          <w:szCs w:val="24"/>
          <w:u w:val="single"/>
        </w:rPr>
        <w:t>G</w:t>
      </w:r>
      <w:r w:rsidR="00CC470E">
        <w:rPr>
          <w:rFonts w:ascii="Times New Roman" w:hAnsi="Times New Roman" w:cs="Times New Roman"/>
          <w:b/>
          <w:sz w:val="24"/>
          <w:szCs w:val="24"/>
          <w:u w:val="single"/>
        </w:rPr>
        <w:t>RADUATE</w:t>
      </w:r>
      <w:r w:rsidR="003C494A" w:rsidRPr="00626766">
        <w:rPr>
          <w:rFonts w:ascii="Times New Roman" w:hAnsi="Times New Roman" w:cs="Times New Roman"/>
          <w:b/>
          <w:sz w:val="24"/>
          <w:szCs w:val="24"/>
          <w:u w:val="single"/>
        </w:rPr>
        <w:t>/ P</w:t>
      </w:r>
      <w:r w:rsidR="00CC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OST </w:t>
      </w:r>
      <w:r w:rsidR="003C494A" w:rsidRPr="00626766">
        <w:rPr>
          <w:rFonts w:ascii="Times New Roman" w:hAnsi="Times New Roman" w:cs="Times New Roman"/>
          <w:b/>
          <w:sz w:val="24"/>
          <w:szCs w:val="24"/>
          <w:u w:val="single"/>
        </w:rPr>
        <w:t>G</w:t>
      </w:r>
      <w:r w:rsidR="00CC470E">
        <w:rPr>
          <w:rFonts w:ascii="Times New Roman" w:hAnsi="Times New Roman" w:cs="Times New Roman"/>
          <w:b/>
          <w:sz w:val="24"/>
          <w:szCs w:val="24"/>
          <w:u w:val="single"/>
        </w:rPr>
        <w:t>RADUATE</w:t>
      </w:r>
      <w:r w:rsidR="003C494A" w:rsidRPr="0062676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PROGRAMS</w:t>
      </w:r>
      <w:r w:rsidR="003C494A" w:rsidRPr="00626766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VISHWAKARMA INSTITUTE OF TECHNOLOGY, PUNE</w:t>
      </w:r>
    </w:p>
    <w:p w:rsidR="00626766" w:rsidRDefault="00626766" w:rsidP="00626766">
      <w:pPr>
        <w:rPr>
          <w:rFonts w:ascii="Times New Roman" w:hAnsi="Times New Roman" w:cs="Times New Roman"/>
          <w:sz w:val="24"/>
          <w:szCs w:val="24"/>
        </w:rPr>
      </w:pPr>
    </w:p>
    <w:p w:rsidR="00626766" w:rsidRDefault="00626766" w:rsidP="006267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It is hereby inform</w:t>
      </w:r>
      <w:r w:rsidR="00307C48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to all parents and students that Vishwakarma Institute of Technology (VIT Pune) is</w:t>
      </w:r>
      <w:r w:rsidR="00307C48">
        <w:rPr>
          <w:rFonts w:ascii="Times New Roman" w:hAnsi="Times New Roman" w:cs="Times New Roman"/>
          <w:sz w:val="24"/>
          <w:szCs w:val="24"/>
        </w:rPr>
        <w:t xml:space="preserve"> an Autonomous Institute</w:t>
      </w:r>
      <w:r>
        <w:rPr>
          <w:rFonts w:ascii="Times New Roman" w:hAnsi="Times New Roman" w:cs="Times New Roman"/>
          <w:sz w:val="24"/>
          <w:szCs w:val="24"/>
        </w:rPr>
        <w:t xml:space="preserve"> affiliated to Savitribai Phule Pune University</w:t>
      </w:r>
      <w:r w:rsidR="009F05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58F">
        <w:rPr>
          <w:rFonts w:ascii="Times New Roman" w:hAnsi="Times New Roman" w:cs="Times New Roman"/>
          <w:sz w:val="24"/>
          <w:szCs w:val="24"/>
        </w:rPr>
        <w:t>Admissions of a</w:t>
      </w:r>
      <w:r>
        <w:rPr>
          <w:rFonts w:ascii="Times New Roman" w:hAnsi="Times New Roman" w:cs="Times New Roman"/>
          <w:sz w:val="24"/>
          <w:szCs w:val="24"/>
        </w:rPr>
        <w:t xml:space="preserve">ll Under </w:t>
      </w:r>
      <w:r w:rsidR="009F058F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raduate (</w:t>
      </w:r>
      <w:proofErr w:type="spellStart"/>
      <w:r>
        <w:rPr>
          <w:rFonts w:ascii="Times New Roman" w:hAnsi="Times New Roman" w:cs="Times New Roman"/>
          <w:sz w:val="24"/>
          <w:szCs w:val="24"/>
        </w:rPr>
        <w:t>B.Tech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and Post Graduate (M.Tech. and MCA) </w:t>
      </w:r>
      <w:r w:rsidR="009F058F">
        <w:rPr>
          <w:rFonts w:ascii="Times New Roman" w:hAnsi="Times New Roman" w:cs="Times New Roman"/>
          <w:sz w:val="24"/>
          <w:szCs w:val="24"/>
        </w:rPr>
        <w:t xml:space="preserve">programs </w:t>
      </w:r>
      <w:r>
        <w:rPr>
          <w:rFonts w:ascii="Times New Roman" w:hAnsi="Times New Roman" w:cs="Times New Roman"/>
          <w:sz w:val="24"/>
          <w:szCs w:val="24"/>
        </w:rPr>
        <w:t xml:space="preserve">of the institute for A.Y. 2017-18 will be </w:t>
      </w:r>
      <w:r w:rsidR="009F058F">
        <w:rPr>
          <w:rFonts w:ascii="Times New Roman" w:hAnsi="Times New Roman" w:cs="Times New Roman"/>
          <w:sz w:val="24"/>
          <w:szCs w:val="24"/>
        </w:rPr>
        <w:t>carried out</w:t>
      </w:r>
      <w:r>
        <w:rPr>
          <w:rFonts w:ascii="Times New Roman" w:hAnsi="Times New Roman" w:cs="Times New Roman"/>
          <w:sz w:val="24"/>
          <w:szCs w:val="24"/>
        </w:rPr>
        <w:t xml:space="preserve"> as per the Rules of Directorate of Technical Education, Mahar</w:t>
      </w:r>
      <w:r w:rsidR="00CC470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shtra State, </w:t>
      </w:r>
      <w:proofErr w:type="gramStart"/>
      <w:r>
        <w:rPr>
          <w:rFonts w:ascii="Times New Roman" w:hAnsi="Times New Roman" w:cs="Times New Roman"/>
          <w:sz w:val="24"/>
          <w:szCs w:val="24"/>
        </w:rPr>
        <w:t>Mumbai</w:t>
      </w:r>
      <w:proofErr w:type="gramEnd"/>
      <w:r w:rsidR="009F058F">
        <w:rPr>
          <w:rFonts w:ascii="Times New Roman" w:hAnsi="Times New Roman" w:cs="Times New Roman"/>
          <w:sz w:val="24"/>
          <w:szCs w:val="24"/>
        </w:rPr>
        <w:t xml:space="preserve"> and through Centralized Admission Process (CAP) of DTE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6766" w:rsidRDefault="00626766" w:rsidP="006267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058F" w:rsidRDefault="003912C4" w:rsidP="006267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/--</w:t>
      </w:r>
    </w:p>
    <w:p w:rsidR="003912C4" w:rsidRDefault="003643A1" w:rsidP="006267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Station:</w:t>
      </w:r>
      <w:r w:rsidR="00626766">
        <w:rPr>
          <w:rFonts w:ascii="Times New Roman" w:hAnsi="Times New Roman" w:cs="Times New Roman"/>
          <w:sz w:val="24"/>
          <w:szCs w:val="24"/>
        </w:rPr>
        <w:t xml:space="preserve"> Pune</w:t>
      </w:r>
      <w:r w:rsidR="00626766">
        <w:rPr>
          <w:rFonts w:ascii="Times New Roman" w:hAnsi="Times New Roman" w:cs="Times New Roman"/>
          <w:sz w:val="24"/>
          <w:szCs w:val="24"/>
        </w:rPr>
        <w:tab/>
      </w:r>
      <w:r w:rsidR="00626766">
        <w:rPr>
          <w:rFonts w:ascii="Times New Roman" w:hAnsi="Times New Roman" w:cs="Times New Roman"/>
          <w:sz w:val="24"/>
          <w:szCs w:val="24"/>
        </w:rPr>
        <w:tab/>
      </w:r>
      <w:r w:rsidR="00626766">
        <w:rPr>
          <w:rFonts w:ascii="Times New Roman" w:hAnsi="Times New Roman" w:cs="Times New Roman"/>
          <w:sz w:val="24"/>
          <w:szCs w:val="24"/>
        </w:rPr>
        <w:tab/>
      </w:r>
      <w:r w:rsidR="00626766">
        <w:rPr>
          <w:rFonts w:ascii="Times New Roman" w:hAnsi="Times New Roman" w:cs="Times New Roman"/>
          <w:sz w:val="24"/>
          <w:szCs w:val="24"/>
        </w:rPr>
        <w:tab/>
      </w:r>
      <w:r w:rsidR="00626766">
        <w:rPr>
          <w:rFonts w:ascii="Times New Roman" w:hAnsi="Times New Roman" w:cs="Times New Roman"/>
          <w:sz w:val="24"/>
          <w:szCs w:val="24"/>
        </w:rPr>
        <w:tab/>
      </w:r>
      <w:r w:rsidR="00626766">
        <w:rPr>
          <w:rFonts w:ascii="Times New Roman" w:hAnsi="Times New Roman" w:cs="Times New Roman"/>
          <w:sz w:val="24"/>
          <w:szCs w:val="24"/>
        </w:rPr>
        <w:tab/>
      </w:r>
      <w:r w:rsidR="00626766">
        <w:rPr>
          <w:rFonts w:ascii="Times New Roman" w:hAnsi="Times New Roman" w:cs="Times New Roman"/>
          <w:sz w:val="24"/>
          <w:szCs w:val="24"/>
        </w:rPr>
        <w:tab/>
      </w:r>
      <w:r w:rsidR="00626766">
        <w:rPr>
          <w:rFonts w:ascii="Times New Roman" w:hAnsi="Times New Roman" w:cs="Times New Roman"/>
          <w:sz w:val="24"/>
          <w:szCs w:val="24"/>
        </w:rPr>
        <w:tab/>
      </w:r>
      <w:r w:rsidR="00626766">
        <w:rPr>
          <w:rFonts w:ascii="Times New Roman" w:hAnsi="Times New Roman" w:cs="Times New Roman"/>
          <w:sz w:val="24"/>
          <w:szCs w:val="24"/>
        </w:rPr>
        <w:tab/>
      </w:r>
      <w:r w:rsidR="003912C4" w:rsidRPr="003912C4">
        <w:rPr>
          <w:rFonts w:ascii="Times New Roman" w:hAnsi="Times New Roman" w:cs="Times New Roman"/>
          <w:b/>
          <w:sz w:val="24"/>
          <w:szCs w:val="24"/>
        </w:rPr>
        <w:t xml:space="preserve">     DIRECTOR</w:t>
      </w:r>
    </w:p>
    <w:p w:rsidR="00626766" w:rsidRPr="00626766" w:rsidRDefault="00626766" w:rsidP="006267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ab/>
        <w:t>: 20</w:t>
      </w:r>
      <w:r w:rsidRPr="0062676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June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sectPr w:rsidR="00626766" w:rsidRPr="00626766" w:rsidSect="00626766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3C494A"/>
    <w:rsid w:val="00307C48"/>
    <w:rsid w:val="003643A1"/>
    <w:rsid w:val="003912C4"/>
    <w:rsid w:val="003C494A"/>
    <w:rsid w:val="00626766"/>
    <w:rsid w:val="009F058F"/>
    <w:rsid w:val="00CC4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1321a-3</dc:creator>
  <cp:keywords/>
  <dc:description/>
  <cp:lastModifiedBy>1321a-3</cp:lastModifiedBy>
  <cp:revision>6</cp:revision>
  <dcterms:created xsi:type="dcterms:W3CDTF">2017-06-20T08:41:00Z</dcterms:created>
  <dcterms:modified xsi:type="dcterms:W3CDTF">2017-06-20T09:07:00Z</dcterms:modified>
</cp:coreProperties>
</file>